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06749" w14:textId="77777777" w:rsidR="00A6583F" w:rsidRPr="00A6583F" w:rsidRDefault="00A6583F" w:rsidP="00A6583F">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36"/>
          <w:szCs w:val="36"/>
        </w:rPr>
      </w:pPr>
      <w:r w:rsidRPr="00A6583F">
        <w:rPr>
          <w:rFonts w:ascii="Times New Roman" w:eastAsia="Times New Roman" w:hAnsi="Times New Roman" w:cs="Times New Roman"/>
          <w:b/>
          <w:bCs/>
          <w:color w:val="333333"/>
          <w:sz w:val="36"/>
          <w:szCs w:val="36"/>
        </w:rPr>
        <w:t>CODE OF CONDUCT</w:t>
      </w:r>
    </w:p>
    <w:p w14:paraId="70372F23" w14:textId="550A71A8"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This Code of Conduct will address the conduct of players, coaches, parents and administrators who participate in 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program.  Players, coaches, parents and administrators are required to exemplify sportsmanship, respect and honor.  They are expected to understand that any time they put on an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jersey or attend an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game as a coach, parent or representative of the program, their actions reflect not only on themselves but also their team, coaches, program, family, school and town. Please note, </w:t>
      </w:r>
      <w:r w:rsidR="001244D9" w:rsidRPr="00A6583F">
        <w:rPr>
          <w:rFonts w:ascii="Arial" w:eastAsia="Times New Roman" w:hAnsi="Arial" w:cs="Arial"/>
          <w:color w:val="808080"/>
          <w:sz w:val="24"/>
          <w:szCs w:val="24"/>
        </w:rPr>
        <w:t>non-conduct</w:t>
      </w:r>
      <w:r w:rsidRPr="00A6583F">
        <w:rPr>
          <w:rFonts w:ascii="Arial" w:eastAsia="Times New Roman" w:hAnsi="Arial" w:cs="Arial"/>
          <w:color w:val="808080"/>
          <w:sz w:val="24"/>
          <w:szCs w:val="24"/>
        </w:rPr>
        <w:t xml:space="preserve"> related issues that arise from coaching decisions, i.e. playing time, position </w:t>
      </w:r>
      <w:r w:rsidR="001244D9" w:rsidRPr="00A6583F">
        <w:rPr>
          <w:rFonts w:ascii="Arial" w:eastAsia="Times New Roman" w:hAnsi="Arial" w:cs="Arial"/>
          <w:color w:val="808080"/>
          <w:sz w:val="24"/>
          <w:szCs w:val="24"/>
        </w:rPr>
        <w:t>etc...</w:t>
      </w:r>
      <w:r w:rsidRPr="00A6583F">
        <w:rPr>
          <w:rFonts w:ascii="Arial" w:eastAsia="Times New Roman" w:hAnsi="Arial" w:cs="Arial"/>
          <w:color w:val="808080"/>
          <w:sz w:val="24"/>
          <w:szCs w:val="24"/>
        </w:rPr>
        <w:t xml:space="preserve"> and how they are addressed is separate from the Code of Conduct policy.  </w:t>
      </w:r>
    </w:p>
    <w:p w14:paraId="101846D5" w14:textId="52760FEB" w:rsidR="00A6583F" w:rsidRPr="00A6583F" w:rsidRDefault="00A85FE1" w:rsidP="00A6583F">
      <w:pPr>
        <w:shd w:val="clear" w:color="auto" w:fill="FFFFFF"/>
        <w:spacing w:after="150" w:line="240" w:lineRule="auto"/>
        <w:rPr>
          <w:rFonts w:ascii="Arial" w:eastAsia="Times New Roman" w:hAnsi="Arial" w:cs="Arial"/>
          <w:color w:val="808080"/>
          <w:sz w:val="24"/>
          <w:szCs w:val="24"/>
        </w:rPr>
      </w:pPr>
      <w:r>
        <w:rPr>
          <w:rFonts w:ascii="Arial" w:eastAsia="Times New Roman" w:hAnsi="Arial" w:cs="Arial"/>
          <w:color w:val="808080"/>
          <w:sz w:val="24"/>
          <w:szCs w:val="24"/>
        </w:rPr>
        <w:t xml:space="preserve">Sartell-Sauk Rapids Youth Lacrosse </w:t>
      </w:r>
      <w:r w:rsidR="00A6583F" w:rsidRPr="00A6583F">
        <w:rPr>
          <w:rFonts w:ascii="Arial" w:eastAsia="Times New Roman" w:hAnsi="Arial" w:cs="Arial"/>
          <w:color w:val="808080"/>
          <w:sz w:val="24"/>
          <w:szCs w:val="24"/>
        </w:rPr>
        <w:t xml:space="preserve">abides by the US Lacrosse Youth Council Code of Conduct, as well as additional provisions, governing all coaches, players, officials and parents.  The purpose of the code is to ensure that all of those people associated with </w:t>
      </w:r>
      <w:r>
        <w:rPr>
          <w:rFonts w:ascii="Arial" w:eastAsia="Times New Roman" w:hAnsi="Arial" w:cs="Arial"/>
          <w:color w:val="808080"/>
          <w:sz w:val="24"/>
          <w:szCs w:val="24"/>
        </w:rPr>
        <w:t>SSRLAX</w:t>
      </w:r>
      <w:r w:rsidR="00A6583F" w:rsidRPr="00A6583F">
        <w:rPr>
          <w:rFonts w:ascii="Arial" w:eastAsia="Times New Roman" w:hAnsi="Arial" w:cs="Arial"/>
          <w:color w:val="808080"/>
          <w:sz w:val="24"/>
          <w:szCs w:val="24"/>
        </w:rPr>
        <w:t xml:space="preserve"> treat each other, and those associated with opposing programs, with dignity and respect.</w:t>
      </w:r>
      <w:r w:rsidR="00A6583F" w:rsidRPr="00A6583F">
        <w:rPr>
          <w:rFonts w:ascii="Arial" w:eastAsia="Times New Roman" w:hAnsi="Arial" w:cs="Arial"/>
          <w:color w:val="808080"/>
          <w:sz w:val="24"/>
          <w:szCs w:val="24"/>
        </w:rPr>
        <w:br/>
      </w:r>
      <w:r w:rsidR="00A6583F" w:rsidRPr="00A6583F">
        <w:rPr>
          <w:rFonts w:ascii="Arial" w:eastAsia="Times New Roman" w:hAnsi="Arial" w:cs="Arial"/>
          <w:color w:val="808080"/>
          <w:sz w:val="24"/>
          <w:szCs w:val="24"/>
        </w:rPr>
        <w:br/>
        <w:t xml:space="preserve">The Code of Conduct is a condition of membership for all players, parents, coaches and administrators.  All members who join </w:t>
      </w:r>
      <w:r>
        <w:rPr>
          <w:rFonts w:ascii="Arial" w:eastAsia="Times New Roman" w:hAnsi="Arial" w:cs="Arial"/>
          <w:color w:val="808080"/>
          <w:sz w:val="24"/>
          <w:szCs w:val="24"/>
        </w:rPr>
        <w:t xml:space="preserve">Sartell-Sauk Rapids Youth Lacrosse </w:t>
      </w:r>
      <w:r w:rsidR="00A6583F" w:rsidRPr="00A6583F">
        <w:rPr>
          <w:rFonts w:ascii="Arial" w:eastAsia="Times New Roman" w:hAnsi="Arial" w:cs="Arial"/>
          <w:color w:val="808080"/>
          <w:sz w:val="24"/>
          <w:szCs w:val="24"/>
        </w:rPr>
        <w:t xml:space="preserve">agree to abide by the Code of Conduct and to be subject to the consequences of violating the code.  Every registration for </w:t>
      </w:r>
      <w:r>
        <w:rPr>
          <w:rFonts w:ascii="Arial" w:eastAsia="Times New Roman" w:hAnsi="Arial" w:cs="Arial"/>
          <w:color w:val="808080"/>
          <w:sz w:val="24"/>
          <w:szCs w:val="24"/>
        </w:rPr>
        <w:t xml:space="preserve">Sartell-Sauk Rapids Youth Lacrosse </w:t>
      </w:r>
      <w:r w:rsidR="00A6583F" w:rsidRPr="00A6583F">
        <w:rPr>
          <w:rFonts w:ascii="Arial" w:eastAsia="Times New Roman" w:hAnsi="Arial" w:cs="Arial"/>
          <w:color w:val="808080"/>
          <w:sz w:val="24"/>
          <w:szCs w:val="24"/>
        </w:rPr>
        <w:t>includes an acceptance of the Code of Conduct. </w:t>
      </w:r>
      <w:r w:rsidR="00A6583F" w:rsidRPr="00A6583F">
        <w:rPr>
          <w:rFonts w:ascii="Arial" w:eastAsia="Times New Roman" w:hAnsi="Arial" w:cs="Arial"/>
          <w:color w:val="808080"/>
          <w:sz w:val="24"/>
          <w:szCs w:val="24"/>
        </w:rPr>
        <w:br/>
      </w:r>
      <w:r w:rsidR="00A6583F" w:rsidRPr="00A6583F">
        <w:rPr>
          <w:rFonts w:ascii="Arial" w:eastAsia="Times New Roman" w:hAnsi="Arial" w:cs="Arial"/>
          <w:color w:val="808080"/>
          <w:sz w:val="24"/>
          <w:szCs w:val="24"/>
        </w:rPr>
        <w:br/>
        <w:t xml:space="preserve">All enforcement decisions made by the officials of </w:t>
      </w:r>
      <w:r>
        <w:rPr>
          <w:rFonts w:ascii="Arial" w:eastAsia="Times New Roman" w:hAnsi="Arial" w:cs="Arial"/>
          <w:color w:val="808080"/>
          <w:sz w:val="24"/>
          <w:szCs w:val="24"/>
        </w:rPr>
        <w:t xml:space="preserve">Sartell-Sauk Rapids Youth Lacrosse    </w:t>
      </w:r>
      <w:r w:rsidR="00A6583F" w:rsidRPr="00A6583F">
        <w:rPr>
          <w:rFonts w:ascii="Arial" w:eastAsia="Times New Roman" w:hAnsi="Arial" w:cs="Arial"/>
          <w:color w:val="808080"/>
          <w:sz w:val="24"/>
          <w:szCs w:val="24"/>
        </w:rPr>
        <w:t>are final and not subject to review. No refunds will be granted to those players dismissed from the club for violating the Code of Conduct.</w:t>
      </w:r>
    </w:p>
    <w:p w14:paraId="0E620943"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I, as a player, coach, parent or spectator, or administrator pledge to conduct myself in a manner that complies with the "Code of Conduct" at all times.  Accordingly, I pledge, in summary, to:</w:t>
      </w:r>
    </w:p>
    <w:p w14:paraId="620A0570" w14:textId="77777777" w:rsidR="00A6583F" w:rsidRPr="00A6583F" w:rsidRDefault="00A6583F" w:rsidP="00A6583F">
      <w:pPr>
        <w:numPr>
          <w:ilvl w:val="0"/>
          <w:numId w:val="1"/>
        </w:numPr>
        <w:shd w:val="clear" w:color="auto" w:fill="FFFFFF"/>
        <w:spacing w:after="150"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Demonstrate respect to players, coaches, and parents; officials; and spectators;</w:t>
      </w:r>
    </w:p>
    <w:p w14:paraId="357F7912" w14:textId="56C301DD" w:rsidR="00A6583F" w:rsidRPr="00A6583F" w:rsidRDefault="00A6583F" w:rsidP="00A6583F">
      <w:pPr>
        <w:numPr>
          <w:ilvl w:val="0"/>
          <w:numId w:val="1"/>
        </w:numPr>
        <w:shd w:val="clear" w:color="auto" w:fill="FFFFFF"/>
        <w:spacing w:after="150"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Uphold th</w:t>
      </w:r>
      <w:r w:rsidR="005A15DC">
        <w:rPr>
          <w:rFonts w:ascii="Arial" w:eastAsia="Times New Roman" w:hAnsi="Arial" w:cs="Arial"/>
          <w:color w:val="808080"/>
          <w:sz w:val="24"/>
          <w:szCs w:val="24"/>
        </w:rPr>
        <w:t>e essential elements of the USL</w:t>
      </w:r>
      <w:bookmarkStart w:id="0" w:name="_GoBack"/>
      <w:bookmarkEnd w:id="0"/>
      <w:r w:rsidRPr="00A6583F">
        <w:rPr>
          <w:rFonts w:ascii="Arial" w:eastAsia="Times New Roman" w:hAnsi="Arial" w:cs="Arial"/>
          <w:color w:val="808080"/>
          <w:sz w:val="24"/>
          <w:szCs w:val="24"/>
        </w:rPr>
        <w:t>Youth Council "Code of Conduct", which are HONESTY and INTEGRITY;</w:t>
      </w:r>
    </w:p>
    <w:p w14:paraId="76548A24" w14:textId="77777777" w:rsidR="00A6583F" w:rsidRPr="00A6583F" w:rsidRDefault="00A6583F" w:rsidP="00A6583F">
      <w:pPr>
        <w:numPr>
          <w:ilvl w:val="0"/>
          <w:numId w:val="1"/>
        </w:numPr>
        <w:shd w:val="clear" w:color="auto" w:fill="FFFFFF"/>
        <w:spacing w:after="150"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Demonstrate and Encourage good sportsmanship and the concepts of fair play;</w:t>
      </w:r>
    </w:p>
    <w:p w14:paraId="244488C8" w14:textId="77777777" w:rsidR="00A6583F" w:rsidRPr="00A6583F" w:rsidRDefault="00A6583F" w:rsidP="00A6583F">
      <w:pPr>
        <w:numPr>
          <w:ilvl w:val="0"/>
          <w:numId w:val="1"/>
        </w:numPr>
        <w:shd w:val="clear" w:color="auto" w:fill="FFFFFF"/>
        <w:spacing w:after="150"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Focus on fun and participation;</w:t>
      </w:r>
    </w:p>
    <w:p w14:paraId="74402450" w14:textId="77777777" w:rsidR="00A6583F" w:rsidRPr="00A6583F" w:rsidRDefault="00A6583F" w:rsidP="00A6583F">
      <w:pPr>
        <w:numPr>
          <w:ilvl w:val="0"/>
          <w:numId w:val="1"/>
        </w:numPr>
        <w:shd w:val="clear" w:color="auto" w:fill="FFFFFF"/>
        <w:spacing w:after="150"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Know and abide by the Rules of Lacrosse, the established guidelines, and all eligibility requirements;</w:t>
      </w:r>
    </w:p>
    <w:p w14:paraId="5BBE1216" w14:textId="77777777" w:rsidR="00A6583F" w:rsidRPr="00A6583F" w:rsidRDefault="00A6583F" w:rsidP="00A6583F">
      <w:pPr>
        <w:numPr>
          <w:ilvl w:val="0"/>
          <w:numId w:val="1"/>
        </w:numPr>
        <w:shd w:val="clear" w:color="auto" w:fill="FFFFFF"/>
        <w:spacing w:after="150"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Understand that the safety and welfare of all concerned is the top priority;</w:t>
      </w:r>
    </w:p>
    <w:p w14:paraId="25C8CE1B" w14:textId="77777777" w:rsidR="00A6583F" w:rsidRPr="00A6583F" w:rsidRDefault="00A6583F" w:rsidP="00A6583F">
      <w:pPr>
        <w:numPr>
          <w:ilvl w:val="0"/>
          <w:numId w:val="1"/>
        </w:numPr>
        <w:shd w:val="clear" w:color="auto" w:fill="FFFFFF"/>
        <w:spacing w:after="150"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Support the drug, alcohol, and tobacco free environment that is important for all youth sporting events;</w:t>
      </w:r>
    </w:p>
    <w:p w14:paraId="23979BCE" w14:textId="77777777" w:rsidR="00A6583F" w:rsidRPr="00A6583F" w:rsidRDefault="00A6583F" w:rsidP="00A6583F">
      <w:pPr>
        <w:numPr>
          <w:ilvl w:val="0"/>
          <w:numId w:val="1"/>
        </w:numPr>
        <w:shd w:val="clear" w:color="auto" w:fill="FFFFFF"/>
        <w:spacing w:after="150"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lastRenderedPageBreak/>
        <w:t>Never use profanity at a youth event;</w:t>
      </w:r>
    </w:p>
    <w:p w14:paraId="0A40F7F2" w14:textId="77777777" w:rsidR="00A6583F" w:rsidRPr="00A6583F" w:rsidRDefault="00A6583F" w:rsidP="00A6583F">
      <w:pPr>
        <w:numPr>
          <w:ilvl w:val="0"/>
          <w:numId w:val="1"/>
        </w:numPr>
        <w:shd w:val="clear" w:color="auto" w:fill="FFFFFF"/>
        <w:spacing w:after="150"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Criticize coaches, players, or game officials;</w:t>
      </w:r>
    </w:p>
    <w:p w14:paraId="7974A4AD" w14:textId="77777777" w:rsidR="00A6583F" w:rsidRPr="00A6583F" w:rsidRDefault="00A6583F" w:rsidP="00A6583F">
      <w:pPr>
        <w:numPr>
          <w:ilvl w:val="0"/>
          <w:numId w:val="1"/>
        </w:numPr>
        <w:shd w:val="clear" w:color="auto" w:fill="FFFFFF"/>
        <w:spacing w:after="150"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Contact physically, verbally or through any form of social or written media an opposing player, coach, or game official in a threatening manner.</w:t>
      </w:r>
    </w:p>
    <w:p w14:paraId="0ADE6FAC"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b/>
          <w:bCs/>
          <w:color w:val="808080"/>
          <w:sz w:val="24"/>
          <w:szCs w:val="24"/>
        </w:rPr>
        <w:t>PLAYER:</w:t>
      </w:r>
    </w:p>
    <w:p w14:paraId="126EBF7A" w14:textId="17706024"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As a player in 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program I pledge that I will be responsible for my words and actions while participating in practices, games, tournaments and associated events and shall conform to the specified code of conduct.</w:t>
      </w:r>
    </w:p>
    <w:p w14:paraId="3DB46251"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b/>
          <w:bCs/>
          <w:color w:val="808080"/>
          <w:sz w:val="24"/>
          <w:szCs w:val="24"/>
        </w:rPr>
        <w:t>CONDUCT RELATED TO ORGANIZED EVENTS (Games, Practices, Clinics or any associated event)</w:t>
      </w:r>
    </w:p>
    <w:p w14:paraId="4C2CA3B4" w14:textId="206B59B9"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I hereby agree that as a participant/player in 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program:</w:t>
      </w:r>
    </w:p>
    <w:p w14:paraId="679107E8"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engage in unsportsmanlike conduct with any coach, parent, player, participant, official or any other attendee.</w:t>
      </w:r>
    </w:p>
    <w:p w14:paraId="41E92F1D"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engage in unsportsmanlike conduct with any coach, parent, player, participant, official or any other attendee.</w:t>
      </w:r>
    </w:p>
    <w:p w14:paraId="29C15197"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engage in any behavior which would endanger the health, safety, or well-being of any coach, parent, player, participant, official or any other attendee.</w:t>
      </w:r>
    </w:p>
    <w:p w14:paraId="7863D077"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engage in any behavior which would endanger the health, safety, or well-being of any coach, parent, player, participant, official or any other attendee.</w:t>
      </w:r>
    </w:p>
    <w:p w14:paraId="2841516E"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use drugs or alcohol while at a sports event and will not attend, coach, officiate or participate in a youth sports event while under the influence of drugs or alcohol.</w:t>
      </w:r>
    </w:p>
    <w:p w14:paraId="6CDDA786"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use drugs or alcohol at a youth sports event and will not encourage any other person to attend, coach, officiate or participate in a youth sports event while under the influence of drugs or alcohol.</w:t>
      </w:r>
    </w:p>
    <w:p w14:paraId="0E70B339"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engage in the use of profanity.</w:t>
      </w:r>
    </w:p>
    <w:p w14:paraId="149848C8"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engage in the use of profanity.</w:t>
      </w:r>
    </w:p>
    <w:p w14:paraId="312CE78A"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treat any coach, parent, player, participant, official or any other attendee with respect regardless of race, creed, color, religion, national origin, sex, sexual orientation or ability.</w:t>
      </w:r>
    </w:p>
    <w:p w14:paraId="22BB6C88"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encourage others to treat any coach, parent, player, participant, official or any other attendee with respect regardless of race, creed, color, religion, national origin, sex, sexual orientation or ability.</w:t>
      </w:r>
    </w:p>
    <w:p w14:paraId="0B3F5741"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engage in verbal or physical threats or abuse aimed at any coach, parent, player, participant, official or any other attendee.</w:t>
      </w:r>
    </w:p>
    <w:p w14:paraId="180314C9"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engage in verbal or physical threats or abuse aimed at any coach, parent, player, participant, official or any other attendee.</w:t>
      </w:r>
    </w:p>
    <w:p w14:paraId="49411106"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lastRenderedPageBreak/>
        <w:t>I will not initiate a fight or scuffle with any coach, parent, player, participant, official or any other attendee.</w:t>
      </w:r>
    </w:p>
    <w:p w14:paraId="6037013F" w14:textId="77777777" w:rsidR="00A6583F" w:rsidRPr="00A6583F" w:rsidRDefault="00A6583F" w:rsidP="00A6583F">
      <w:pPr>
        <w:numPr>
          <w:ilvl w:val="0"/>
          <w:numId w:val="2"/>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 I will not encourage any other person to initiate a fight or scuffle with any coach, parent, player, participant, official or any other attendee</w:t>
      </w:r>
    </w:p>
    <w:p w14:paraId="3937C792"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 </w:t>
      </w:r>
    </w:p>
    <w:p w14:paraId="2BF00548"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b/>
          <w:bCs/>
          <w:color w:val="808080"/>
          <w:sz w:val="24"/>
          <w:szCs w:val="24"/>
        </w:rPr>
        <w:t>PARENT:</w:t>
      </w:r>
    </w:p>
    <w:p w14:paraId="32075B72" w14:textId="63D20F2F"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As a parent of a player in 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program I pledge that I will be responsible for my words and actions while attending practices, games, tournaments, associated events and any interaction with members of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or opposing programs, and shall conform to the specified code of conduct.</w:t>
      </w:r>
    </w:p>
    <w:p w14:paraId="5F4BF868"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b/>
          <w:bCs/>
          <w:color w:val="808080"/>
          <w:sz w:val="24"/>
          <w:szCs w:val="24"/>
        </w:rPr>
        <w:t>CONDUCT RELATED TO ORGANIZED EVENTS (Games, Practices, Clinics or any associated event)</w:t>
      </w:r>
    </w:p>
    <w:p w14:paraId="00859F60"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engage in unsportsmanlike conduct with any coach, parent, player, participant, official or any other attendee.</w:t>
      </w:r>
    </w:p>
    <w:p w14:paraId="213FE771"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engage in unsportsmanlike conduct with any coach, parent, player, participant, official or any other attendee.</w:t>
      </w:r>
    </w:p>
    <w:p w14:paraId="2B9E8B0E"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engage in any behavior which would endanger the health, safety, or well-being of any coach, parent, player, participant, official or any other attendee.</w:t>
      </w:r>
    </w:p>
    <w:p w14:paraId="7C49757B"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engage in any behavior which would endanger the health, safety, or well-being of any coach, parent, player, participant, official or any other attendee.</w:t>
      </w:r>
    </w:p>
    <w:p w14:paraId="292CECA1"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use drugs or alcohol while at a sports event and will not attend, coach, officiate or participate in a youth sports event while under the influence of drugs or alcohol.</w:t>
      </w:r>
    </w:p>
    <w:p w14:paraId="3B7E9ECD"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use drugs or alcohol at a youth sports event and will not encourage any other person to attend, coach, officiate or participate in a youth sports event while under the influence of drugs or alcohol.</w:t>
      </w:r>
    </w:p>
    <w:p w14:paraId="039EEECD"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engage in the use of profanity.</w:t>
      </w:r>
    </w:p>
    <w:p w14:paraId="033BD72A"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engage in the use of profanity.</w:t>
      </w:r>
    </w:p>
    <w:p w14:paraId="29BA0B93"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treat any coach, parent, player, participant, official or any other attendee with respect regardless of race, creed, color, religion, national origin, sex, sexual orientation or ability.</w:t>
      </w:r>
    </w:p>
    <w:p w14:paraId="615ACB69"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encourage others to treat any coach, parent, player, participant, official or any other attendee with respect regardless of race, creed, color, religion, national origin, sex, sexual orientation or ability.</w:t>
      </w:r>
    </w:p>
    <w:p w14:paraId="733A7726"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engage in verbal or physical threats or abuse aimed at any coach, parent, player, participant, official or any other attendee.</w:t>
      </w:r>
    </w:p>
    <w:p w14:paraId="24F9DE40"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engage in verbal or physical threats or abuse aimed at any coach, parent, player, participant, official or any other attendee.</w:t>
      </w:r>
    </w:p>
    <w:p w14:paraId="20CFF107"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lastRenderedPageBreak/>
        <w:t>I will not initiate a fight or scuffle with any coach, parent, player, participant, official or any other attendee.</w:t>
      </w:r>
    </w:p>
    <w:p w14:paraId="645E60B9" w14:textId="7777777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initiate a fight or scuffle with any coach, parent, player, participant, official or any other attendee.</w:t>
      </w:r>
    </w:p>
    <w:p w14:paraId="13B1887B" w14:textId="0CF76A07" w:rsidR="00A6583F" w:rsidRPr="00A6583F" w:rsidRDefault="00A6583F" w:rsidP="00A6583F">
      <w:pPr>
        <w:numPr>
          <w:ilvl w:val="0"/>
          <w:numId w:val="3"/>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I understand that as a parent I need to set an example for players and parents of both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and opposing programs for exemplary behavior.</w:t>
      </w:r>
    </w:p>
    <w:p w14:paraId="1CCD800C"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 </w:t>
      </w:r>
    </w:p>
    <w:p w14:paraId="12B60A07"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b/>
          <w:bCs/>
          <w:color w:val="808080"/>
          <w:sz w:val="24"/>
          <w:szCs w:val="24"/>
        </w:rPr>
        <w:t>COACH/ADMINISTRATOR:</w:t>
      </w:r>
    </w:p>
    <w:p w14:paraId="6CAB74D3" w14:textId="651C61FD"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I as a coach and/or administrator in 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program I pledge that I will be responsible for my words and actions while coaching and performing all other duties that may be associated with my role as a coach or administrator within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and shall conform my behavior to the specified code of conduct.</w:t>
      </w:r>
    </w:p>
    <w:p w14:paraId="08ADAB08"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b/>
          <w:bCs/>
          <w:color w:val="808080"/>
          <w:sz w:val="24"/>
          <w:szCs w:val="24"/>
        </w:rPr>
        <w:t>I. CONDUCT RELATED TO ORGANIZED EVENTS (Games, Practices, Clinics or any associated event)</w:t>
      </w:r>
    </w:p>
    <w:p w14:paraId="0987066F"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I hereby agree that if I am volunteering as a COACH, ASSISTANT COACH and/ or ADMINISTRATOR:</w:t>
      </w:r>
    </w:p>
    <w:p w14:paraId="1C0E9077"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engage in unsportsmanlike conduct with any coach, parent, player, participant, official or any other attendee.</w:t>
      </w:r>
    </w:p>
    <w:p w14:paraId="75C8EB49"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engage in unsportsmanlike conduct with any coach, parent, player, participant, official or any other attendee.</w:t>
      </w:r>
    </w:p>
    <w:p w14:paraId="37F7495B"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 I will not engage in any behavior which would endanger the health, safety, or well-being of any coach, parent, player, participant, official or any other attendee.</w:t>
      </w:r>
    </w:p>
    <w:p w14:paraId="24C5E906"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engage in any behavior which would endanger the health, safety, or well-being of any coach, parent, player, participant, official or any other attendee.</w:t>
      </w:r>
    </w:p>
    <w:p w14:paraId="57895129"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use drugs or alcohol while at a sports event and will not attend, coach, officiate or participate in a youth sports event while under the influence of drugs or alcohol.</w:t>
      </w:r>
    </w:p>
    <w:p w14:paraId="49FB84C2"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use drugs or alcohol at a youth sports event and will not encourage any other person to attend, coach, officiate or participate in a youth sports event while under the influence of drugs or alcohol.</w:t>
      </w:r>
    </w:p>
    <w:p w14:paraId="5120F1C6"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engage in the use of profanity.</w:t>
      </w:r>
    </w:p>
    <w:p w14:paraId="77E816F6"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engage in the use of profanity.</w:t>
      </w:r>
    </w:p>
    <w:p w14:paraId="1DC5DA00"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treat any coach, parent, player, participant, official or any other attendee with respect regardless of race, creed, color, religion, national origin, sex, sexual orientation or ability.</w:t>
      </w:r>
    </w:p>
    <w:p w14:paraId="4A48E494"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encourage others to treat any coach, parent, player, participant, official or any other attendee with respect regardless of race, creed, color, religion, national origin, sex, sexual orientation or ability.</w:t>
      </w:r>
    </w:p>
    <w:p w14:paraId="6975CC8B"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lastRenderedPageBreak/>
        <w:t>I will not engage in verbal or physical threats or abuse aimed at any coach, parent, player, participant, official or any other attendee.</w:t>
      </w:r>
    </w:p>
    <w:p w14:paraId="6734D4F9"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encourage any other person to engage in verbal or physical threats or abuse aimed at any coach, parent, player, participant, official or any other attendee.</w:t>
      </w:r>
    </w:p>
    <w:p w14:paraId="70DB448C"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initiate a fight or scuffle with any coach, parent, player, participant, official or any other attendee.</w:t>
      </w:r>
    </w:p>
    <w:p w14:paraId="26E1A4E0"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 I will not encourage any other person to initiate a fight or scuffle with any coach, parent, player, participant, official or any other attendee.</w:t>
      </w:r>
    </w:p>
    <w:p w14:paraId="397EDC26" w14:textId="77777777" w:rsidR="00A6583F" w:rsidRPr="00A6583F" w:rsidRDefault="00A6583F" w:rsidP="00A6583F">
      <w:pPr>
        <w:numPr>
          <w:ilvl w:val="0"/>
          <w:numId w:val="4"/>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understand that as a coach and or administrator I need to set an example for players and parents for exemplary behavior.</w:t>
      </w:r>
    </w:p>
    <w:p w14:paraId="52D06F2D"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 </w:t>
      </w:r>
    </w:p>
    <w:p w14:paraId="2145F53B"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b/>
          <w:bCs/>
          <w:color w:val="808080"/>
          <w:sz w:val="24"/>
          <w:szCs w:val="24"/>
        </w:rPr>
        <w:t>II. CONDUCT RELATED TO INTERACTION WITH PLAYERS</w:t>
      </w:r>
    </w:p>
    <w:p w14:paraId="13DD90C8"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I hereby agree that if I am volunteering as a COACH or ASSISTANT COACH,</w:t>
      </w:r>
    </w:p>
    <w:p w14:paraId="360812E9" w14:textId="77777777" w:rsidR="00A6583F" w:rsidRPr="00A6583F" w:rsidRDefault="00A6583F" w:rsidP="00A6583F">
      <w:pPr>
        <w:numPr>
          <w:ilvl w:val="0"/>
          <w:numId w:val="5"/>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avoid situations where I am alone with a child.</w:t>
      </w:r>
    </w:p>
    <w:p w14:paraId="6ECA4EB5" w14:textId="77777777" w:rsidR="00A6583F" w:rsidRPr="00A6583F" w:rsidRDefault="00A6583F" w:rsidP="00A6583F">
      <w:pPr>
        <w:numPr>
          <w:ilvl w:val="0"/>
          <w:numId w:val="5"/>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use positive reinforcement rather than criticism.</w:t>
      </w:r>
    </w:p>
    <w:p w14:paraId="623A5C54" w14:textId="77777777" w:rsidR="00A6583F" w:rsidRPr="00A6583F" w:rsidRDefault="00A6583F" w:rsidP="00A6583F">
      <w:pPr>
        <w:numPr>
          <w:ilvl w:val="0"/>
          <w:numId w:val="5"/>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smoke or use tobacco products in the presence of children.</w:t>
      </w:r>
    </w:p>
    <w:p w14:paraId="73F4F5FA" w14:textId="77777777" w:rsidR="00A6583F" w:rsidRPr="00A6583F" w:rsidRDefault="00A6583F" w:rsidP="00A6583F">
      <w:pPr>
        <w:numPr>
          <w:ilvl w:val="0"/>
          <w:numId w:val="5"/>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cooperate fully in any investigation of abuse of children.</w:t>
      </w:r>
    </w:p>
    <w:p w14:paraId="178D7481" w14:textId="77777777" w:rsidR="00A6583F" w:rsidRPr="00A6583F" w:rsidRDefault="00A6583F" w:rsidP="00A6583F">
      <w:pPr>
        <w:numPr>
          <w:ilvl w:val="0"/>
          <w:numId w:val="5"/>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strike, spank, or slap any children.</w:t>
      </w:r>
    </w:p>
    <w:p w14:paraId="28BB35EE" w14:textId="77777777" w:rsidR="00A6583F" w:rsidRPr="00A6583F" w:rsidRDefault="00A6583F" w:rsidP="00A6583F">
      <w:pPr>
        <w:numPr>
          <w:ilvl w:val="0"/>
          <w:numId w:val="5"/>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I will not touch a child in a sexual or otherwise inappropriate manner</w:t>
      </w:r>
    </w:p>
    <w:p w14:paraId="1ADFD522"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b/>
          <w:bCs/>
          <w:color w:val="808080"/>
          <w:sz w:val="24"/>
          <w:szCs w:val="24"/>
        </w:rPr>
        <w:t>Agreement for all/ disciplinary action</w:t>
      </w:r>
    </w:p>
    <w:p w14:paraId="180049E7" w14:textId="1CA4F65F"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I hereby agree that if I fail to conform my conduct to the foregoing while participating in or attending a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event or performing any duties or attending any event associated with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I will be subject to disciplinary action, including but not limited to the following in any order or combination:</w:t>
      </w:r>
    </w:p>
    <w:p w14:paraId="5E1FE082" w14:textId="714845E9" w:rsidR="00A6583F" w:rsidRPr="00A6583F" w:rsidRDefault="00A6583F" w:rsidP="00A6583F">
      <w:pPr>
        <w:numPr>
          <w:ilvl w:val="0"/>
          <w:numId w:val="7"/>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Verbal warning issued by 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Board of Trustees and/or any league, organization or school official who is authorized to issue such a warning by a school board or youth sports organization.</w:t>
      </w:r>
    </w:p>
    <w:p w14:paraId="07F4C0E8" w14:textId="5E349A45" w:rsidR="00A6583F" w:rsidRPr="00A6583F" w:rsidRDefault="00A6583F" w:rsidP="00A6583F">
      <w:pPr>
        <w:numPr>
          <w:ilvl w:val="0"/>
          <w:numId w:val="7"/>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Written warning issued by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Board of Trustees and/or any league, organization or school official who is authorized to issue such a warning by a school board or youth sports organization.</w:t>
      </w:r>
    </w:p>
    <w:p w14:paraId="53994A6A" w14:textId="18CBD829" w:rsidR="00A6583F" w:rsidRPr="00A6583F" w:rsidRDefault="00A6583F" w:rsidP="00A6583F">
      <w:pPr>
        <w:numPr>
          <w:ilvl w:val="0"/>
          <w:numId w:val="7"/>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Suspension or immediate ejection from a youth sports event issued by 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Board of Trustees and/or any league, organization or school official who is authorized to issue such a suspension by a school board or youth sports organization.</w:t>
      </w:r>
    </w:p>
    <w:p w14:paraId="3AC89EF2" w14:textId="5CCFCF70" w:rsidR="00A6583F" w:rsidRPr="00A6583F" w:rsidRDefault="00A6583F" w:rsidP="00A6583F">
      <w:pPr>
        <w:numPr>
          <w:ilvl w:val="0"/>
          <w:numId w:val="7"/>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Suspension from multiple youth sports events issued by 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Board of Trustees or any league, organization or school official who is authorized to issue such suspension by a school board or youth sports organization.</w:t>
      </w:r>
    </w:p>
    <w:p w14:paraId="3D868CF8" w14:textId="1B31BC93" w:rsidR="00A6583F" w:rsidRPr="00A6583F" w:rsidRDefault="00A6583F" w:rsidP="00A6583F">
      <w:pPr>
        <w:numPr>
          <w:ilvl w:val="0"/>
          <w:numId w:val="7"/>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Season suspension or multiple season suspension issued by 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Board of Trustees or any league, organization or school official who is authorized to issue such suspension.</w:t>
      </w:r>
    </w:p>
    <w:p w14:paraId="6DDAE4E0" w14:textId="7537EC49" w:rsidR="00A6583F" w:rsidRPr="00A6583F" w:rsidRDefault="00A6583F" w:rsidP="00A6583F">
      <w:pPr>
        <w:numPr>
          <w:ilvl w:val="0"/>
          <w:numId w:val="7"/>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lastRenderedPageBreak/>
        <w:t xml:space="preserve">There will be NO financial reimbursement for suspension or dismissal from 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program.</w:t>
      </w:r>
    </w:p>
    <w:p w14:paraId="018B5CF7" w14:textId="445F372B" w:rsidR="00A6583F" w:rsidRPr="00A6583F" w:rsidRDefault="00A6583F" w:rsidP="00A6583F">
      <w:pPr>
        <w:shd w:val="clear" w:color="auto" w:fill="FFFFFF"/>
        <w:spacing w:line="240" w:lineRule="auto"/>
        <w:rPr>
          <w:rFonts w:ascii="Arial" w:eastAsia="Times New Roman" w:hAnsi="Arial" w:cs="Arial"/>
          <w:color w:val="808080"/>
          <w:sz w:val="24"/>
          <w:szCs w:val="24"/>
        </w:rPr>
      </w:pPr>
      <w:r w:rsidRPr="00A6583F">
        <w:rPr>
          <w:rFonts w:ascii="Arial" w:eastAsia="Times New Roman" w:hAnsi="Arial" w:cs="Arial"/>
          <w:b/>
          <w:bCs/>
          <w:color w:val="808080"/>
          <w:sz w:val="24"/>
          <w:szCs w:val="24"/>
        </w:rPr>
        <w:t xml:space="preserve">NO COACH, PLAYER, PARENT OR ADMINISTRATOR WILL BE PERMITTED TO PARTICIPATE IN </w:t>
      </w:r>
      <w:r w:rsidR="00A85FE1">
        <w:rPr>
          <w:rFonts w:ascii="Arial" w:eastAsia="Times New Roman" w:hAnsi="Arial" w:cs="Arial"/>
          <w:b/>
          <w:bCs/>
          <w:color w:val="808080"/>
          <w:sz w:val="24"/>
          <w:szCs w:val="24"/>
        </w:rPr>
        <w:t>SSRLAX</w:t>
      </w:r>
      <w:r w:rsidRPr="00A6583F">
        <w:rPr>
          <w:rFonts w:ascii="Arial" w:eastAsia="Times New Roman" w:hAnsi="Arial" w:cs="Arial"/>
          <w:b/>
          <w:bCs/>
          <w:color w:val="808080"/>
          <w:sz w:val="24"/>
          <w:szCs w:val="24"/>
        </w:rPr>
        <w:t xml:space="preserve"> WITHOUT AGREEING TO THIS CODE OF CONDUCT IN ITS ENTIRETY</w:t>
      </w:r>
    </w:p>
    <w:p w14:paraId="5A7A1F4F" w14:textId="77777777" w:rsidR="00A6583F" w:rsidRPr="00A6583F" w:rsidRDefault="00A6583F" w:rsidP="00A6583F">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36"/>
          <w:szCs w:val="36"/>
        </w:rPr>
      </w:pPr>
      <w:r w:rsidRPr="00A6583F">
        <w:rPr>
          <w:rFonts w:ascii="Times New Roman" w:eastAsia="Times New Roman" w:hAnsi="Times New Roman" w:cs="Times New Roman"/>
          <w:b/>
          <w:bCs/>
          <w:color w:val="333333"/>
          <w:sz w:val="36"/>
          <w:szCs w:val="36"/>
        </w:rPr>
        <w:t>GRIEVANCE PROTOCOL</w:t>
      </w:r>
    </w:p>
    <w:p w14:paraId="0F815577" w14:textId="6116DDF0" w:rsidR="00A6583F" w:rsidRPr="00A6583F" w:rsidRDefault="00A85FE1" w:rsidP="00A6583F">
      <w:pPr>
        <w:shd w:val="clear" w:color="auto" w:fill="FFFFFF"/>
        <w:spacing w:after="150" w:line="240" w:lineRule="auto"/>
        <w:rPr>
          <w:rFonts w:ascii="Arial" w:eastAsia="Times New Roman" w:hAnsi="Arial" w:cs="Arial"/>
          <w:color w:val="808080"/>
          <w:sz w:val="24"/>
          <w:szCs w:val="24"/>
        </w:rPr>
      </w:pPr>
      <w:r>
        <w:rPr>
          <w:rFonts w:ascii="Arial" w:eastAsia="Times New Roman" w:hAnsi="Arial" w:cs="Arial"/>
          <w:color w:val="808080"/>
          <w:sz w:val="24"/>
          <w:szCs w:val="24"/>
        </w:rPr>
        <w:t xml:space="preserve">Sartell-Sauk Rapids </w:t>
      </w:r>
      <w:r w:rsidR="00A6583F" w:rsidRPr="00A6583F">
        <w:rPr>
          <w:rFonts w:ascii="Arial" w:eastAsia="Times New Roman" w:hAnsi="Arial" w:cs="Arial"/>
          <w:color w:val="808080"/>
          <w:sz w:val="24"/>
          <w:szCs w:val="24"/>
        </w:rPr>
        <w:t xml:space="preserve">Youth Lacrosse Association has implemented a grievance process to give a player, parent, coach, administrator or official a forum to have their complaint heard and acted upon, if warranted, by the </w:t>
      </w:r>
      <w:r>
        <w:rPr>
          <w:rFonts w:ascii="Arial" w:eastAsia="Times New Roman" w:hAnsi="Arial" w:cs="Arial"/>
          <w:color w:val="808080"/>
          <w:sz w:val="24"/>
          <w:szCs w:val="24"/>
        </w:rPr>
        <w:t>SSRLAX</w:t>
      </w:r>
      <w:r w:rsidR="00A6583F" w:rsidRPr="00A6583F">
        <w:rPr>
          <w:rFonts w:ascii="Arial" w:eastAsia="Times New Roman" w:hAnsi="Arial" w:cs="Arial"/>
          <w:color w:val="808080"/>
          <w:sz w:val="24"/>
          <w:szCs w:val="24"/>
        </w:rPr>
        <w:t xml:space="preserve"> </w:t>
      </w:r>
      <w:r>
        <w:rPr>
          <w:rFonts w:ascii="Arial" w:eastAsia="Times New Roman" w:hAnsi="Arial" w:cs="Arial"/>
          <w:color w:val="808080"/>
          <w:sz w:val="24"/>
          <w:szCs w:val="24"/>
        </w:rPr>
        <w:t>Board</w:t>
      </w:r>
      <w:r w:rsidR="00A6583F" w:rsidRPr="00A6583F">
        <w:rPr>
          <w:rFonts w:ascii="Arial" w:eastAsia="Times New Roman" w:hAnsi="Arial" w:cs="Arial"/>
          <w:color w:val="808080"/>
          <w:sz w:val="24"/>
          <w:szCs w:val="24"/>
        </w:rPr>
        <w:t xml:space="preserve"> (consisting of three members, including a </w:t>
      </w:r>
      <w:r>
        <w:rPr>
          <w:rFonts w:ascii="Arial" w:eastAsia="Times New Roman" w:hAnsi="Arial" w:cs="Arial"/>
          <w:color w:val="808080"/>
          <w:sz w:val="24"/>
          <w:szCs w:val="24"/>
        </w:rPr>
        <w:t>SSRLAX</w:t>
      </w:r>
      <w:r w:rsidR="00A6583F" w:rsidRPr="00A6583F">
        <w:rPr>
          <w:rFonts w:ascii="Arial" w:eastAsia="Times New Roman" w:hAnsi="Arial" w:cs="Arial"/>
          <w:color w:val="808080"/>
          <w:sz w:val="24"/>
          <w:szCs w:val="24"/>
        </w:rPr>
        <w:t xml:space="preserve"> Board of Directors trustee). Specifically, if someone has a grievance, they are to submit their complaint to </w:t>
      </w:r>
      <w:r>
        <w:rPr>
          <w:rFonts w:ascii="Arial" w:eastAsia="Times New Roman" w:hAnsi="Arial" w:cs="Arial"/>
          <w:color w:val="808080"/>
          <w:sz w:val="24"/>
          <w:szCs w:val="24"/>
        </w:rPr>
        <w:t xml:space="preserve">Sartell-Sauk Rapids </w:t>
      </w:r>
      <w:r w:rsidR="00A6583F" w:rsidRPr="00A6583F">
        <w:rPr>
          <w:rFonts w:ascii="Arial" w:eastAsia="Times New Roman" w:hAnsi="Arial" w:cs="Arial"/>
          <w:color w:val="808080"/>
          <w:sz w:val="24"/>
          <w:szCs w:val="24"/>
        </w:rPr>
        <w:t xml:space="preserve">Youth Lacrosse Association within seven days of the event giving rise to the complaint. The </w:t>
      </w:r>
      <w:r>
        <w:rPr>
          <w:rFonts w:ascii="Arial" w:eastAsia="Times New Roman" w:hAnsi="Arial" w:cs="Arial"/>
          <w:color w:val="808080"/>
          <w:sz w:val="24"/>
          <w:szCs w:val="24"/>
        </w:rPr>
        <w:t>Board</w:t>
      </w:r>
      <w:r w:rsidR="00A6583F" w:rsidRPr="00A6583F">
        <w:rPr>
          <w:rFonts w:ascii="Arial" w:eastAsia="Times New Roman" w:hAnsi="Arial" w:cs="Arial"/>
          <w:color w:val="808080"/>
          <w:sz w:val="24"/>
          <w:szCs w:val="24"/>
        </w:rPr>
        <w:t xml:space="preserve"> will review the complaint, conduct an appropriate investigation, and make an appropriate response to the complaint. The </w:t>
      </w:r>
      <w:r>
        <w:rPr>
          <w:rFonts w:ascii="Arial" w:eastAsia="Times New Roman" w:hAnsi="Arial" w:cs="Arial"/>
          <w:color w:val="808080"/>
          <w:sz w:val="24"/>
          <w:szCs w:val="24"/>
        </w:rPr>
        <w:t>Board</w:t>
      </w:r>
      <w:r w:rsidR="00A6583F" w:rsidRPr="00A6583F">
        <w:rPr>
          <w:rFonts w:ascii="Arial" w:eastAsia="Times New Roman" w:hAnsi="Arial" w:cs="Arial"/>
          <w:color w:val="808080"/>
          <w:sz w:val="24"/>
          <w:szCs w:val="24"/>
        </w:rPr>
        <w:t>'s decision is the final decision in all cases.</w:t>
      </w:r>
    </w:p>
    <w:p w14:paraId="40B34C03" w14:textId="6B5BDD08"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 xml:space="preserve">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w:t>
      </w:r>
      <w:r w:rsidR="00A85FE1">
        <w:rPr>
          <w:rFonts w:ascii="Arial" w:eastAsia="Times New Roman" w:hAnsi="Arial" w:cs="Arial"/>
          <w:color w:val="808080"/>
          <w:sz w:val="24"/>
          <w:szCs w:val="24"/>
        </w:rPr>
        <w:t>Board</w:t>
      </w:r>
      <w:r w:rsidRPr="00A6583F">
        <w:rPr>
          <w:rFonts w:ascii="Arial" w:eastAsia="Times New Roman" w:hAnsi="Arial" w:cs="Arial"/>
          <w:color w:val="808080"/>
          <w:sz w:val="24"/>
          <w:szCs w:val="24"/>
        </w:rPr>
        <w:t xml:space="preserve"> shall have the authority to take appropriate disciplinary action if they rule, at the completion of the grievance-review process, that a violation of a specific provision of 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Parents and Players Code of Conduct, a specific rule governing the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 xml:space="preserve"> Association, or a local, state or federal law has occurred, including, but not limited to the following action in any order or combination:</w:t>
      </w:r>
    </w:p>
    <w:p w14:paraId="3977ED33" w14:textId="77777777" w:rsidR="00A6583F" w:rsidRPr="00A6583F" w:rsidRDefault="00A6583F" w:rsidP="00A6583F">
      <w:pPr>
        <w:numPr>
          <w:ilvl w:val="0"/>
          <w:numId w:val="10"/>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verbal warning;</w:t>
      </w:r>
    </w:p>
    <w:p w14:paraId="48D39CC3" w14:textId="77777777" w:rsidR="00A6583F" w:rsidRPr="00A6583F" w:rsidRDefault="00A6583F" w:rsidP="00A6583F">
      <w:pPr>
        <w:numPr>
          <w:ilvl w:val="0"/>
          <w:numId w:val="10"/>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written warning;</w:t>
      </w:r>
    </w:p>
    <w:p w14:paraId="7931B981" w14:textId="77777777" w:rsidR="00A6583F" w:rsidRPr="00A6583F" w:rsidRDefault="00A6583F" w:rsidP="00A6583F">
      <w:pPr>
        <w:numPr>
          <w:ilvl w:val="0"/>
          <w:numId w:val="10"/>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suspension from games or other lacrosse-related events or activities;</w:t>
      </w:r>
    </w:p>
    <w:p w14:paraId="03A693CF" w14:textId="77777777" w:rsidR="00A6583F" w:rsidRPr="00A6583F" w:rsidRDefault="00A6583F" w:rsidP="00A6583F">
      <w:pPr>
        <w:numPr>
          <w:ilvl w:val="0"/>
          <w:numId w:val="10"/>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season or multiple-season suspension from participation in games or other lacrosse-related events or activities; and</w:t>
      </w:r>
    </w:p>
    <w:p w14:paraId="28812F1D" w14:textId="77777777" w:rsidR="00A6583F" w:rsidRPr="00A6583F" w:rsidRDefault="00A6583F" w:rsidP="00A6583F">
      <w:pPr>
        <w:numPr>
          <w:ilvl w:val="0"/>
          <w:numId w:val="10"/>
        </w:numPr>
        <w:shd w:val="clear" w:color="auto" w:fill="FFFFFF"/>
        <w:spacing w:before="100" w:beforeAutospacing="1" w:after="100" w:afterAutospacing="1" w:line="240" w:lineRule="auto"/>
        <w:ind w:left="1020"/>
        <w:rPr>
          <w:rFonts w:ascii="Arial" w:eastAsia="Times New Roman" w:hAnsi="Arial" w:cs="Arial"/>
          <w:color w:val="808080"/>
          <w:sz w:val="24"/>
          <w:szCs w:val="24"/>
        </w:rPr>
      </w:pPr>
      <w:r w:rsidRPr="00A6583F">
        <w:rPr>
          <w:rFonts w:ascii="Arial" w:eastAsia="Times New Roman" w:hAnsi="Arial" w:cs="Arial"/>
          <w:color w:val="808080"/>
          <w:sz w:val="24"/>
          <w:szCs w:val="24"/>
        </w:rPr>
        <w:t>permanent expulsion from participation in games or other lacrosse-related events or activities.</w:t>
      </w:r>
    </w:p>
    <w:p w14:paraId="7EF926E0"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b/>
          <w:bCs/>
          <w:color w:val="808080"/>
          <w:sz w:val="24"/>
          <w:szCs w:val="24"/>
        </w:rPr>
        <w:t>NON-CONDUCT RELATED GRIEVANCE:</w:t>
      </w:r>
    </w:p>
    <w:p w14:paraId="37555A2F"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This section relates to disagreement with coaching decisions outside of the conduct policy.</w:t>
      </w:r>
    </w:p>
    <w:p w14:paraId="60718BD2" w14:textId="77777777"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If a player/parent has a grievance with a coach or coaching decision:</w:t>
      </w:r>
    </w:p>
    <w:p w14:paraId="7F0DF3D1" w14:textId="5C0BB1BE" w:rsidR="00A6583F" w:rsidRPr="00A6583F" w:rsidRDefault="00A6583F" w:rsidP="00A6583F">
      <w:pPr>
        <w:shd w:val="clear" w:color="auto" w:fill="FFFFFF"/>
        <w:spacing w:after="150" w:line="240" w:lineRule="auto"/>
        <w:rPr>
          <w:rFonts w:ascii="Arial" w:eastAsia="Times New Roman" w:hAnsi="Arial" w:cs="Arial"/>
          <w:color w:val="808080"/>
          <w:sz w:val="24"/>
          <w:szCs w:val="24"/>
        </w:rPr>
      </w:pPr>
      <w:r w:rsidRPr="00A6583F">
        <w:rPr>
          <w:rFonts w:ascii="Arial" w:eastAsia="Times New Roman" w:hAnsi="Arial" w:cs="Arial"/>
          <w:color w:val="808080"/>
          <w:sz w:val="24"/>
          <w:szCs w:val="24"/>
        </w:rPr>
        <w:t>The player/parent must wait 24 hours from the initiation of the g</w:t>
      </w:r>
      <w:r w:rsidR="00A85FE1">
        <w:rPr>
          <w:rFonts w:ascii="Arial" w:eastAsia="Times New Roman" w:hAnsi="Arial" w:cs="Arial"/>
          <w:color w:val="808080"/>
          <w:sz w:val="24"/>
          <w:szCs w:val="24"/>
        </w:rPr>
        <w:t xml:space="preserve">rievance to address the coach. </w:t>
      </w:r>
      <w:r w:rsidRPr="00A6583F">
        <w:rPr>
          <w:rFonts w:ascii="Arial" w:eastAsia="Times New Roman" w:hAnsi="Arial" w:cs="Arial"/>
          <w:color w:val="808080"/>
          <w:sz w:val="24"/>
          <w:szCs w:val="24"/>
        </w:rPr>
        <w:t xml:space="preserve">Any breach of protocol for addressing a complaint may result in non – refundable player expulsion from </w:t>
      </w:r>
      <w:r w:rsidR="00A85FE1">
        <w:rPr>
          <w:rFonts w:ascii="Arial" w:eastAsia="Times New Roman" w:hAnsi="Arial" w:cs="Arial"/>
          <w:color w:val="808080"/>
          <w:sz w:val="24"/>
          <w:szCs w:val="24"/>
        </w:rPr>
        <w:t>SSRLAX</w:t>
      </w:r>
      <w:r w:rsidRPr="00A6583F">
        <w:rPr>
          <w:rFonts w:ascii="Arial" w:eastAsia="Times New Roman" w:hAnsi="Arial" w:cs="Arial"/>
          <w:color w:val="808080"/>
          <w:sz w:val="24"/>
          <w:szCs w:val="24"/>
        </w:rPr>
        <w:t>.</w:t>
      </w:r>
    </w:p>
    <w:p w14:paraId="7E0F06FE" w14:textId="77777777" w:rsidR="00CE5AFD" w:rsidRDefault="00CE5AFD"/>
    <w:sectPr w:rsidR="00CE5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254"/>
    <w:multiLevelType w:val="multilevel"/>
    <w:tmpl w:val="7508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C7434"/>
    <w:multiLevelType w:val="multilevel"/>
    <w:tmpl w:val="90709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307F3"/>
    <w:multiLevelType w:val="multilevel"/>
    <w:tmpl w:val="3426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DD466B"/>
    <w:multiLevelType w:val="multilevel"/>
    <w:tmpl w:val="7152B61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9460D"/>
    <w:multiLevelType w:val="multilevel"/>
    <w:tmpl w:val="640CB7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F9C3687"/>
    <w:multiLevelType w:val="multilevel"/>
    <w:tmpl w:val="17F44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B0352F"/>
    <w:multiLevelType w:val="multilevel"/>
    <w:tmpl w:val="348C2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96A6D"/>
    <w:multiLevelType w:val="multilevel"/>
    <w:tmpl w:val="4F62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1296C"/>
    <w:multiLevelType w:val="multilevel"/>
    <w:tmpl w:val="B85E6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06771E"/>
    <w:multiLevelType w:val="multilevel"/>
    <w:tmpl w:val="34AC1F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5"/>
  </w:num>
  <w:num w:numId="4">
    <w:abstractNumId w:val="6"/>
  </w:num>
  <w:num w:numId="5">
    <w:abstractNumId w:val="2"/>
  </w:num>
  <w:num w:numId="6">
    <w:abstractNumId w:val="0"/>
  </w:num>
  <w:num w:numId="7">
    <w:abstractNumId w:val="7"/>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3F"/>
    <w:rsid w:val="001244D9"/>
    <w:rsid w:val="00183665"/>
    <w:rsid w:val="005A15DC"/>
    <w:rsid w:val="009461B5"/>
    <w:rsid w:val="00A6583F"/>
    <w:rsid w:val="00A85FE1"/>
    <w:rsid w:val="00CE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A970"/>
  <w15:chartTrackingRefBased/>
  <w15:docId w15:val="{62A21646-A1F4-45F8-B75C-19856CFB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582443">
      <w:bodyDiv w:val="1"/>
      <w:marLeft w:val="0"/>
      <w:marRight w:val="0"/>
      <w:marTop w:val="0"/>
      <w:marBottom w:val="0"/>
      <w:divBdr>
        <w:top w:val="none" w:sz="0" w:space="0" w:color="auto"/>
        <w:left w:val="none" w:sz="0" w:space="0" w:color="auto"/>
        <w:bottom w:val="none" w:sz="0" w:space="0" w:color="auto"/>
        <w:right w:val="none" w:sz="0" w:space="0" w:color="auto"/>
      </w:divBdr>
      <w:divsChild>
        <w:div w:id="1067337677">
          <w:marLeft w:val="0"/>
          <w:marRight w:val="0"/>
          <w:marTop w:val="0"/>
          <w:marBottom w:val="0"/>
          <w:divBdr>
            <w:top w:val="none" w:sz="0" w:space="0" w:color="auto"/>
            <w:left w:val="none" w:sz="0" w:space="0" w:color="auto"/>
            <w:bottom w:val="none" w:sz="0" w:space="0" w:color="auto"/>
            <w:right w:val="none" w:sz="0" w:space="0" w:color="auto"/>
          </w:divBdr>
          <w:divsChild>
            <w:div w:id="1576233990">
              <w:marLeft w:val="0"/>
              <w:marRight w:val="0"/>
              <w:marTop w:val="0"/>
              <w:marBottom w:val="0"/>
              <w:divBdr>
                <w:top w:val="none" w:sz="0" w:space="15" w:color="auto"/>
                <w:left w:val="none" w:sz="0" w:space="15" w:color="auto"/>
                <w:bottom w:val="none" w:sz="0" w:space="15" w:color="auto"/>
                <w:right w:val="none" w:sz="0" w:space="15" w:color="auto"/>
              </w:divBdr>
              <w:divsChild>
                <w:div w:id="206727718">
                  <w:marLeft w:val="0"/>
                  <w:marRight w:val="0"/>
                  <w:marTop w:val="0"/>
                  <w:marBottom w:val="0"/>
                  <w:divBdr>
                    <w:top w:val="none" w:sz="0" w:space="0" w:color="auto"/>
                    <w:left w:val="none" w:sz="0" w:space="0" w:color="auto"/>
                    <w:bottom w:val="none" w:sz="0" w:space="0" w:color="auto"/>
                    <w:right w:val="none" w:sz="0" w:space="0" w:color="auto"/>
                  </w:divBdr>
                  <w:divsChild>
                    <w:div w:id="569507863">
                      <w:marLeft w:val="0"/>
                      <w:marRight w:val="0"/>
                      <w:marTop w:val="0"/>
                      <w:marBottom w:val="0"/>
                      <w:divBdr>
                        <w:top w:val="none" w:sz="0" w:space="0" w:color="auto"/>
                        <w:left w:val="none" w:sz="0" w:space="0" w:color="auto"/>
                        <w:bottom w:val="none" w:sz="0" w:space="0" w:color="auto"/>
                        <w:right w:val="none" w:sz="0" w:space="0" w:color="auto"/>
                      </w:divBdr>
                      <w:divsChild>
                        <w:div w:id="1558970549">
                          <w:marLeft w:val="0"/>
                          <w:marRight w:val="0"/>
                          <w:marTop w:val="0"/>
                          <w:marBottom w:val="0"/>
                          <w:divBdr>
                            <w:top w:val="none" w:sz="0" w:space="0" w:color="auto"/>
                            <w:left w:val="none" w:sz="0" w:space="0" w:color="auto"/>
                            <w:bottom w:val="none" w:sz="0" w:space="0" w:color="auto"/>
                            <w:right w:val="none" w:sz="0" w:space="0" w:color="auto"/>
                          </w:divBdr>
                          <w:divsChild>
                            <w:div w:id="1364868856">
                              <w:marLeft w:val="0"/>
                              <w:marRight w:val="0"/>
                              <w:marTop w:val="0"/>
                              <w:marBottom w:val="0"/>
                              <w:divBdr>
                                <w:top w:val="none" w:sz="0" w:space="0" w:color="auto"/>
                                <w:left w:val="none" w:sz="0" w:space="0" w:color="auto"/>
                                <w:bottom w:val="none" w:sz="0" w:space="0" w:color="auto"/>
                                <w:right w:val="none" w:sz="0" w:space="0" w:color="auto"/>
                              </w:divBdr>
                              <w:divsChild>
                                <w:div w:id="487140147">
                                  <w:marLeft w:val="0"/>
                                  <w:marRight w:val="0"/>
                                  <w:marTop w:val="0"/>
                                  <w:marBottom w:val="0"/>
                                  <w:divBdr>
                                    <w:top w:val="none" w:sz="0" w:space="0" w:color="auto"/>
                                    <w:left w:val="none" w:sz="0" w:space="0" w:color="auto"/>
                                    <w:bottom w:val="none" w:sz="0" w:space="0" w:color="auto"/>
                                    <w:right w:val="none" w:sz="0" w:space="0" w:color="auto"/>
                                  </w:divBdr>
                                  <w:divsChild>
                                    <w:div w:id="1948804781">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079951">
          <w:marLeft w:val="0"/>
          <w:marRight w:val="0"/>
          <w:marTop w:val="0"/>
          <w:marBottom w:val="0"/>
          <w:divBdr>
            <w:top w:val="none" w:sz="0" w:space="0" w:color="auto"/>
            <w:left w:val="none" w:sz="0" w:space="0" w:color="auto"/>
            <w:bottom w:val="none" w:sz="0" w:space="0" w:color="auto"/>
            <w:right w:val="none" w:sz="0" w:space="0" w:color="auto"/>
          </w:divBdr>
          <w:divsChild>
            <w:div w:id="1767924736">
              <w:marLeft w:val="0"/>
              <w:marRight w:val="0"/>
              <w:marTop w:val="0"/>
              <w:marBottom w:val="0"/>
              <w:divBdr>
                <w:top w:val="none" w:sz="0" w:space="15" w:color="auto"/>
                <w:left w:val="none" w:sz="0" w:space="15" w:color="auto"/>
                <w:bottom w:val="none" w:sz="0" w:space="15" w:color="auto"/>
                <w:right w:val="none" w:sz="0" w:space="15" w:color="auto"/>
              </w:divBdr>
              <w:divsChild>
                <w:div w:id="1007833079">
                  <w:marLeft w:val="0"/>
                  <w:marRight w:val="0"/>
                  <w:marTop w:val="0"/>
                  <w:marBottom w:val="0"/>
                  <w:divBdr>
                    <w:top w:val="none" w:sz="0" w:space="0" w:color="auto"/>
                    <w:left w:val="none" w:sz="0" w:space="0" w:color="auto"/>
                    <w:bottom w:val="none" w:sz="0" w:space="0" w:color="auto"/>
                    <w:right w:val="none" w:sz="0" w:space="0" w:color="auto"/>
                  </w:divBdr>
                  <w:divsChild>
                    <w:div w:id="987856112">
                      <w:marLeft w:val="0"/>
                      <w:marRight w:val="0"/>
                      <w:marTop w:val="0"/>
                      <w:marBottom w:val="0"/>
                      <w:divBdr>
                        <w:top w:val="none" w:sz="0" w:space="0" w:color="auto"/>
                        <w:left w:val="none" w:sz="0" w:space="0" w:color="auto"/>
                        <w:bottom w:val="none" w:sz="0" w:space="0" w:color="auto"/>
                        <w:right w:val="none" w:sz="0" w:space="0" w:color="auto"/>
                      </w:divBdr>
                      <w:divsChild>
                        <w:div w:id="593784905">
                          <w:marLeft w:val="0"/>
                          <w:marRight w:val="0"/>
                          <w:marTop w:val="0"/>
                          <w:marBottom w:val="0"/>
                          <w:divBdr>
                            <w:top w:val="none" w:sz="0" w:space="0" w:color="auto"/>
                            <w:left w:val="none" w:sz="0" w:space="0" w:color="auto"/>
                            <w:bottom w:val="none" w:sz="0" w:space="0" w:color="auto"/>
                            <w:right w:val="none" w:sz="0" w:space="0" w:color="auto"/>
                          </w:divBdr>
                          <w:divsChild>
                            <w:div w:id="1941260861">
                              <w:marLeft w:val="0"/>
                              <w:marRight w:val="0"/>
                              <w:marTop w:val="0"/>
                              <w:marBottom w:val="0"/>
                              <w:divBdr>
                                <w:top w:val="none" w:sz="0" w:space="0" w:color="auto"/>
                                <w:left w:val="none" w:sz="0" w:space="0" w:color="auto"/>
                                <w:bottom w:val="none" w:sz="0" w:space="0" w:color="auto"/>
                                <w:right w:val="none" w:sz="0" w:space="0" w:color="auto"/>
                              </w:divBdr>
                              <w:divsChild>
                                <w:div w:id="1541942565">
                                  <w:marLeft w:val="0"/>
                                  <w:marRight w:val="0"/>
                                  <w:marTop w:val="0"/>
                                  <w:marBottom w:val="0"/>
                                  <w:divBdr>
                                    <w:top w:val="none" w:sz="0" w:space="0" w:color="auto"/>
                                    <w:left w:val="none" w:sz="0" w:space="0" w:color="auto"/>
                                    <w:bottom w:val="none" w:sz="0" w:space="0" w:color="auto"/>
                                    <w:right w:val="none" w:sz="0" w:space="0" w:color="auto"/>
                                  </w:divBdr>
                                  <w:divsChild>
                                    <w:div w:id="1483741618">
                                      <w:marLeft w:val="300"/>
                                      <w:marRight w:val="300"/>
                                      <w:marTop w:val="0"/>
                                      <w:marBottom w:val="300"/>
                                      <w:divBdr>
                                        <w:top w:val="none" w:sz="0" w:space="0" w:color="auto"/>
                                        <w:left w:val="none" w:sz="0" w:space="0" w:color="auto"/>
                                        <w:bottom w:val="none" w:sz="0" w:space="0" w:color="auto"/>
                                        <w:right w:val="none" w:sz="0" w:space="0" w:color="auto"/>
                                      </w:divBdr>
                                      <w:divsChild>
                                        <w:div w:id="848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753255">
          <w:marLeft w:val="0"/>
          <w:marRight w:val="0"/>
          <w:marTop w:val="0"/>
          <w:marBottom w:val="0"/>
          <w:divBdr>
            <w:top w:val="none" w:sz="0" w:space="0" w:color="auto"/>
            <w:left w:val="none" w:sz="0" w:space="0" w:color="auto"/>
            <w:bottom w:val="none" w:sz="0" w:space="0" w:color="auto"/>
            <w:right w:val="none" w:sz="0" w:space="0" w:color="auto"/>
          </w:divBdr>
          <w:divsChild>
            <w:div w:id="1626036425">
              <w:marLeft w:val="0"/>
              <w:marRight w:val="0"/>
              <w:marTop w:val="0"/>
              <w:marBottom w:val="0"/>
              <w:divBdr>
                <w:top w:val="none" w:sz="0" w:space="15" w:color="auto"/>
                <w:left w:val="none" w:sz="0" w:space="15" w:color="auto"/>
                <w:bottom w:val="none" w:sz="0" w:space="15" w:color="auto"/>
                <w:right w:val="none" w:sz="0" w:space="15" w:color="auto"/>
              </w:divBdr>
              <w:divsChild>
                <w:div w:id="332756522">
                  <w:marLeft w:val="0"/>
                  <w:marRight w:val="0"/>
                  <w:marTop w:val="0"/>
                  <w:marBottom w:val="0"/>
                  <w:divBdr>
                    <w:top w:val="none" w:sz="0" w:space="0" w:color="auto"/>
                    <w:left w:val="none" w:sz="0" w:space="0" w:color="auto"/>
                    <w:bottom w:val="none" w:sz="0" w:space="0" w:color="auto"/>
                    <w:right w:val="none" w:sz="0" w:space="0" w:color="auto"/>
                  </w:divBdr>
                  <w:divsChild>
                    <w:div w:id="102114691">
                      <w:marLeft w:val="0"/>
                      <w:marRight w:val="0"/>
                      <w:marTop w:val="0"/>
                      <w:marBottom w:val="0"/>
                      <w:divBdr>
                        <w:top w:val="none" w:sz="0" w:space="0" w:color="auto"/>
                        <w:left w:val="none" w:sz="0" w:space="0" w:color="auto"/>
                        <w:bottom w:val="none" w:sz="0" w:space="0" w:color="auto"/>
                        <w:right w:val="none" w:sz="0" w:space="0" w:color="auto"/>
                      </w:divBdr>
                      <w:divsChild>
                        <w:div w:id="1439831225">
                          <w:marLeft w:val="0"/>
                          <w:marRight w:val="0"/>
                          <w:marTop w:val="0"/>
                          <w:marBottom w:val="0"/>
                          <w:divBdr>
                            <w:top w:val="none" w:sz="0" w:space="0" w:color="auto"/>
                            <w:left w:val="none" w:sz="0" w:space="0" w:color="auto"/>
                            <w:bottom w:val="none" w:sz="0" w:space="0" w:color="auto"/>
                            <w:right w:val="none" w:sz="0" w:space="0" w:color="auto"/>
                          </w:divBdr>
                          <w:divsChild>
                            <w:div w:id="1169977961">
                              <w:marLeft w:val="0"/>
                              <w:marRight w:val="0"/>
                              <w:marTop w:val="0"/>
                              <w:marBottom w:val="0"/>
                              <w:divBdr>
                                <w:top w:val="none" w:sz="0" w:space="0" w:color="auto"/>
                                <w:left w:val="none" w:sz="0" w:space="0" w:color="auto"/>
                                <w:bottom w:val="none" w:sz="0" w:space="0" w:color="auto"/>
                                <w:right w:val="none" w:sz="0" w:space="0" w:color="auto"/>
                              </w:divBdr>
                              <w:divsChild>
                                <w:div w:id="1259948909">
                                  <w:marLeft w:val="0"/>
                                  <w:marRight w:val="0"/>
                                  <w:marTop w:val="0"/>
                                  <w:marBottom w:val="0"/>
                                  <w:divBdr>
                                    <w:top w:val="none" w:sz="0" w:space="0" w:color="auto"/>
                                    <w:left w:val="none" w:sz="0" w:space="0" w:color="auto"/>
                                    <w:bottom w:val="none" w:sz="0" w:space="0" w:color="auto"/>
                                    <w:right w:val="none" w:sz="0" w:space="0" w:color="auto"/>
                                  </w:divBdr>
                                  <w:divsChild>
                                    <w:div w:id="1098018589">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20031">
          <w:marLeft w:val="0"/>
          <w:marRight w:val="0"/>
          <w:marTop w:val="0"/>
          <w:marBottom w:val="0"/>
          <w:divBdr>
            <w:top w:val="none" w:sz="0" w:space="0" w:color="auto"/>
            <w:left w:val="none" w:sz="0" w:space="0" w:color="auto"/>
            <w:bottom w:val="none" w:sz="0" w:space="0" w:color="auto"/>
            <w:right w:val="none" w:sz="0" w:space="0" w:color="auto"/>
          </w:divBdr>
          <w:divsChild>
            <w:div w:id="1688365547">
              <w:marLeft w:val="0"/>
              <w:marRight w:val="0"/>
              <w:marTop w:val="0"/>
              <w:marBottom w:val="0"/>
              <w:divBdr>
                <w:top w:val="none" w:sz="0" w:space="15" w:color="auto"/>
                <w:left w:val="none" w:sz="0" w:space="15" w:color="auto"/>
                <w:bottom w:val="none" w:sz="0" w:space="15" w:color="auto"/>
                <w:right w:val="none" w:sz="0" w:space="15" w:color="auto"/>
              </w:divBdr>
              <w:divsChild>
                <w:div w:id="775519940">
                  <w:marLeft w:val="0"/>
                  <w:marRight w:val="0"/>
                  <w:marTop w:val="0"/>
                  <w:marBottom w:val="0"/>
                  <w:divBdr>
                    <w:top w:val="none" w:sz="0" w:space="0" w:color="auto"/>
                    <w:left w:val="none" w:sz="0" w:space="0" w:color="auto"/>
                    <w:bottom w:val="none" w:sz="0" w:space="0" w:color="auto"/>
                    <w:right w:val="none" w:sz="0" w:space="0" w:color="auto"/>
                  </w:divBdr>
                  <w:divsChild>
                    <w:div w:id="293608618">
                      <w:marLeft w:val="0"/>
                      <w:marRight w:val="0"/>
                      <w:marTop w:val="0"/>
                      <w:marBottom w:val="0"/>
                      <w:divBdr>
                        <w:top w:val="none" w:sz="0" w:space="0" w:color="auto"/>
                        <w:left w:val="none" w:sz="0" w:space="0" w:color="auto"/>
                        <w:bottom w:val="none" w:sz="0" w:space="0" w:color="auto"/>
                        <w:right w:val="none" w:sz="0" w:space="0" w:color="auto"/>
                      </w:divBdr>
                      <w:divsChild>
                        <w:div w:id="500393031">
                          <w:marLeft w:val="0"/>
                          <w:marRight w:val="0"/>
                          <w:marTop w:val="0"/>
                          <w:marBottom w:val="0"/>
                          <w:divBdr>
                            <w:top w:val="none" w:sz="0" w:space="0" w:color="auto"/>
                            <w:left w:val="none" w:sz="0" w:space="0" w:color="auto"/>
                            <w:bottom w:val="none" w:sz="0" w:space="0" w:color="auto"/>
                            <w:right w:val="none" w:sz="0" w:space="0" w:color="auto"/>
                          </w:divBdr>
                          <w:divsChild>
                            <w:div w:id="344675885">
                              <w:marLeft w:val="0"/>
                              <w:marRight w:val="0"/>
                              <w:marTop w:val="0"/>
                              <w:marBottom w:val="0"/>
                              <w:divBdr>
                                <w:top w:val="none" w:sz="0" w:space="0" w:color="auto"/>
                                <w:left w:val="none" w:sz="0" w:space="0" w:color="auto"/>
                                <w:bottom w:val="none" w:sz="0" w:space="0" w:color="auto"/>
                                <w:right w:val="none" w:sz="0" w:space="0" w:color="auto"/>
                              </w:divBdr>
                              <w:divsChild>
                                <w:div w:id="988367941">
                                  <w:marLeft w:val="0"/>
                                  <w:marRight w:val="0"/>
                                  <w:marTop w:val="0"/>
                                  <w:marBottom w:val="0"/>
                                  <w:divBdr>
                                    <w:top w:val="none" w:sz="0" w:space="0" w:color="auto"/>
                                    <w:left w:val="none" w:sz="0" w:space="0" w:color="auto"/>
                                    <w:bottom w:val="none" w:sz="0" w:space="0" w:color="auto"/>
                                    <w:right w:val="none" w:sz="0" w:space="0" w:color="auto"/>
                                  </w:divBdr>
                                  <w:divsChild>
                                    <w:div w:id="1771123243">
                                      <w:marLeft w:val="300"/>
                                      <w:marRight w:val="300"/>
                                      <w:marTop w:val="0"/>
                                      <w:marBottom w:val="300"/>
                                      <w:divBdr>
                                        <w:top w:val="none" w:sz="0" w:space="0" w:color="auto"/>
                                        <w:left w:val="none" w:sz="0" w:space="0" w:color="auto"/>
                                        <w:bottom w:val="none" w:sz="0" w:space="0" w:color="auto"/>
                                        <w:right w:val="none" w:sz="0" w:space="0" w:color="auto"/>
                                      </w:divBdr>
                                      <w:divsChild>
                                        <w:div w:id="2645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Lilleberg</dc:creator>
  <cp:keywords/>
  <dc:description/>
  <cp:lastModifiedBy>Derek Lilleberg</cp:lastModifiedBy>
  <cp:revision>4</cp:revision>
  <dcterms:created xsi:type="dcterms:W3CDTF">2022-03-26T18:25:00Z</dcterms:created>
  <dcterms:modified xsi:type="dcterms:W3CDTF">2022-03-26T18:48:00Z</dcterms:modified>
</cp:coreProperties>
</file>